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94" w:rsidRPr="0053343E" w:rsidRDefault="00AF0994" w:rsidP="009E49EE">
      <w:pPr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34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Посещение смотровой площадки PANORAMA360</w:t>
      </w:r>
    </w:p>
    <w:p w:rsidR="00AF0994" w:rsidRPr="0053343E" w:rsidRDefault="00AF0994" w:rsidP="009E49EE">
      <w:pPr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343E">
        <w:rPr>
          <w:rFonts w:ascii="Times New Roman" w:hAnsi="Times New Roman" w:cs="Times New Roman"/>
          <w:color w:val="000000"/>
          <w:sz w:val="28"/>
          <w:szCs w:val="28"/>
        </w:rPr>
        <w:t>Это самая высокая смотровая площадка в Европе.</w:t>
      </w:r>
    </w:p>
    <w:p w:rsidR="009E49EE" w:rsidRDefault="00AF0994" w:rsidP="009E49EE">
      <w:pPr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343E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Расположена в центре столицы в современном комплексе Москва-Сити </w:t>
      </w:r>
    </w:p>
    <w:p w:rsidR="00AF0994" w:rsidRPr="0053343E" w:rsidRDefault="00AF0994" w:rsidP="009E49EE">
      <w:pPr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343E">
        <w:rPr>
          <w:rFonts w:ascii="Times New Roman" w:hAnsi="Times New Roman" w:cs="Times New Roman"/>
          <w:color w:val="000000"/>
          <w:sz w:val="28"/>
          <w:szCs w:val="28"/>
        </w:rPr>
        <w:t>на 89 этаже.</w:t>
      </w:r>
    </w:p>
    <w:p w:rsidR="00AF0994" w:rsidRPr="0053343E" w:rsidRDefault="00AF0994" w:rsidP="009E49EE">
      <w:pPr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343E">
        <w:rPr>
          <w:rFonts w:ascii="Times New Roman" w:hAnsi="Times New Roman" w:cs="Times New Roman"/>
          <w:color w:val="000000"/>
          <w:sz w:val="28"/>
          <w:szCs w:val="28"/>
        </w:rPr>
        <w:t>На смотровой площадке находятся: фабрики мороженого и шоколада с бесплатной дегустацией, кинотеатр, а также ресторан и сувенирный магазин.</w:t>
      </w:r>
    </w:p>
    <w:p w:rsidR="00AF0994" w:rsidRPr="0053343E" w:rsidRDefault="00AF0994" w:rsidP="009E49EE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AF0994" w:rsidRPr="00497210" w:rsidRDefault="00AF0994" w:rsidP="009E49EE">
      <w:pPr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497210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proofErr w:type="gramEnd"/>
      <w:r w:rsidRPr="00497210">
        <w:rPr>
          <w:rFonts w:ascii="Times New Roman" w:hAnsi="Times New Roman" w:cs="Times New Roman"/>
          <w:b/>
          <w:color w:val="000000"/>
          <w:sz w:val="28"/>
          <w:szCs w:val="28"/>
        </w:rPr>
        <w:t>кидка</w:t>
      </w:r>
      <w:proofErr w:type="spellEnd"/>
      <w:r w:rsidRPr="004972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15% для членов </w:t>
      </w:r>
      <w:r w:rsidR="0049721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497210">
        <w:rPr>
          <w:rFonts w:ascii="Times New Roman" w:hAnsi="Times New Roman" w:cs="Times New Roman"/>
          <w:b/>
          <w:color w:val="000000"/>
          <w:sz w:val="28"/>
          <w:szCs w:val="28"/>
        </w:rPr>
        <w:t>рофсоюза и их семей.</w:t>
      </w:r>
    </w:p>
    <w:p w:rsidR="00AF0994" w:rsidRPr="00497210" w:rsidRDefault="00AF0994" w:rsidP="009E49EE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AF0994" w:rsidRPr="0053343E" w:rsidRDefault="00AF0994" w:rsidP="009E49EE">
      <w:pPr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2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Билеты можно приобрести </w:t>
      </w:r>
      <w:r w:rsidRPr="004972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00"/>
        </w:rPr>
        <w:t xml:space="preserve">индивидуально </w:t>
      </w:r>
      <w:r w:rsidRPr="004972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кассе или на сайте </w:t>
      </w:r>
      <w:hyperlink r:id="rId4" w:history="1">
        <w:r w:rsidRPr="00533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</w:hyperlink>
      <w:hyperlink r:id="rId5" w:history="1">
        <w:r w:rsidRPr="00533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  <w:hyperlink r:id="rId6" w:history="1">
        <w:r w:rsidRPr="00533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pnr</w:t>
        </w:r>
      </w:hyperlink>
      <w:hyperlink r:id="rId7" w:history="1">
        <w:r w:rsidRPr="00533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360.</w:t>
        </w:r>
      </w:hyperlink>
      <w:hyperlink r:id="rId8" w:history="1">
        <w:r w:rsidRPr="00533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</w:hyperlink>
      <w:r w:rsidRPr="0053343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</w:t>
      </w:r>
      <w:r w:rsidRPr="0053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533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промокоду</w:t>
      </w:r>
      <w:proofErr w:type="spellEnd"/>
      <w:r w:rsidRPr="0053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4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MFP</w:t>
      </w:r>
      <w:r w:rsidRPr="00533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</w:p>
    <w:p w:rsidR="00AF0994" w:rsidRPr="0053343E" w:rsidRDefault="00AF0994" w:rsidP="009E49EE">
      <w:pPr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994" w:rsidRPr="00AF0994" w:rsidRDefault="00AF0994" w:rsidP="009E49EE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посещения без экскурсионного обслуживания:</w:t>
      </w:r>
    </w:p>
    <w:p w:rsidR="00AF0994" w:rsidRPr="00497210" w:rsidRDefault="00AF0994" w:rsidP="009E49EE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Будние дни с 10:00 до закрытия, выходные и праздничные дни </w:t>
      </w:r>
    </w:p>
    <w:p w:rsidR="00AF0994" w:rsidRPr="00AF0994" w:rsidRDefault="00AF0994" w:rsidP="009E49EE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- 1400 руб. взрослый билет (с 15 лет), с учетом скидки  – </w:t>
      </w:r>
      <w:r w:rsidRPr="00AF0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1190</w:t>
      </w: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</w:t>
      </w:r>
    </w:p>
    <w:p w:rsidR="00AF0994" w:rsidRDefault="00AF0994" w:rsidP="009E49EE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- 1000 руб. детский билет (с 6-14 лет), с учетом скидки  – </w:t>
      </w:r>
      <w:r w:rsidRPr="00AF0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850</w:t>
      </w: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9E49EE" w:rsidRDefault="009E49EE" w:rsidP="009E49EE">
      <w:pPr>
        <w:autoSpaceDE w:val="0"/>
        <w:autoSpaceDN w:val="0"/>
        <w:adjustRightInd w:val="0"/>
        <w:ind w:left="-284"/>
        <w:rPr>
          <w:rFonts w:ascii="TimesNewRomanPSMT" w:hAnsi="TimesNewRomanPSMT" w:cs="TimesNewRomanPSMT"/>
          <w:color w:val="000000"/>
          <w:sz w:val="28"/>
          <w:szCs w:val="28"/>
        </w:rPr>
      </w:pPr>
      <w:r w:rsidRPr="009736EF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Экскурсия на смотровой площадке </w:t>
      </w:r>
      <w:r>
        <w:rPr>
          <w:rFonts w:ascii="TimesNewRomanPSMT" w:hAnsi="TimesNewRomanPSMT" w:cs="TimesNewRomanPSMT"/>
          <w:color w:val="000000"/>
          <w:sz w:val="28"/>
          <w:szCs w:val="28"/>
        </w:rPr>
        <w:t>– 30 минут с экскурсоводом. Стоимость экскурсии 300 рублей с человека к входному билету.</w:t>
      </w:r>
    </w:p>
    <w:p w:rsidR="00AF0994" w:rsidRPr="0053343E" w:rsidRDefault="00AF0994" w:rsidP="009E49EE">
      <w:pPr>
        <w:ind w:left="-28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3343E" w:rsidRDefault="0069762A" w:rsidP="009E49EE">
      <w:pPr>
        <w:spacing w:after="240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</w:pPr>
      <w:r w:rsidRPr="0053343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ru-RU"/>
        </w:rPr>
        <w:t>О</w:t>
      </w:r>
      <w:r w:rsidRPr="00AF09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ru-RU"/>
        </w:rPr>
        <w:t>формление</w:t>
      </w:r>
      <w:r w:rsidRPr="0053343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ru-RU"/>
        </w:rPr>
        <w:t xml:space="preserve"> групповых экскурсий (от 10 человек)</w:t>
      </w:r>
      <w:r w:rsidRPr="00AF0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F09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через</w:t>
      </w:r>
      <w:proofErr w:type="gramEnd"/>
      <w:r w:rsidRPr="00AF09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 xml:space="preserve"> – </w:t>
      </w:r>
    </w:p>
    <w:p w:rsidR="0069762A" w:rsidRPr="00AF0994" w:rsidRDefault="0069762A" w:rsidP="009E49EE">
      <w:pPr>
        <w:spacing w:after="24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Натал</w:t>
      </w:r>
      <w:r w:rsidRPr="0053343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ю</w:t>
      </w:r>
      <w:r w:rsidRPr="00AF09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AF09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Репринцев</w:t>
      </w:r>
      <w:r w:rsidRPr="0053343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у</w:t>
      </w:r>
      <w:proofErr w:type="spellEnd"/>
      <w:r w:rsidRPr="00AF09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:</w:t>
      </w:r>
      <w:r w:rsidRPr="00AF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(909) 902-35-05</w:t>
      </w:r>
      <w:r w:rsidRPr="0053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history="1">
        <w:r w:rsidRPr="00533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reprintseva</w:t>
        </w:r>
      </w:hyperlink>
      <w:hyperlink r:id="rId10" w:history="1">
        <w:r w:rsidRPr="00533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  <w:hyperlink r:id="rId11" w:history="1">
        <w:r w:rsidRPr="00533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</w:t>
        </w:r>
      </w:hyperlink>
      <w:hyperlink r:id="rId12" w:history="1">
        <w:r w:rsidRPr="00533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</w:hyperlink>
      <w:hyperlink r:id="rId13" w:history="1">
        <w:r w:rsidRPr="00533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pnr</w:t>
        </w:r>
      </w:hyperlink>
      <w:hyperlink r:id="rId14" w:history="1">
        <w:r w:rsidRPr="00533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360.</w:t>
        </w:r>
      </w:hyperlink>
      <w:hyperlink r:id="rId15" w:history="1">
        <w:r w:rsidRPr="005334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</w:hyperlink>
    </w:p>
    <w:p w:rsidR="0053343E" w:rsidRPr="009E49EE" w:rsidRDefault="00AF0994" w:rsidP="009E49EE">
      <w:pPr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4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Стоимость групповых программ</w:t>
      </w:r>
      <w:r w:rsidR="0053343E" w:rsidRPr="009E4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9762A" w:rsidRPr="00497210" w:rsidRDefault="00AF0994" w:rsidP="009E49EE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0994" w:rsidRPr="00AF0994" w:rsidRDefault="00AF0994" w:rsidP="009E49EE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Обзорная экскурсия «Москва на высоте» </w:t>
      </w:r>
    </w:p>
    <w:p w:rsidR="00AF0994" w:rsidRPr="00AF0994" w:rsidRDefault="00AF0994" w:rsidP="009E49EE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- 30 мин.</w:t>
      </w:r>
    </w:p>
    <w:p w:rsidR="00AF0994" w:rsidRPr="00AF0994" w:rsidRDefault="00AF0994" w:rsidP="009E49EE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Взрослый билет (с 15 лет) – 1600 руб., с учетом скидки  – </w:t>
      </w:r>
      <w:r w:rsidRPr="00AF0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1280</w:t>
      </w: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</w:t>
      </w:r>
    </w:p>
    <w:p w:rsidR="00AF0994" w:rsidRPr="00AF0994" w:rsidRDefault="00AF0994" w:rsidP="009E49EE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Детский билет (с 6-14 лет) – 1200 руб., с учетом скидки – </w:t>
      </w:r>
      <w:r w:rsidRPr="00AF0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960</w:t>
      </w: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</w:t>
      </w:r>
    </w:p>
    <w:p w:rsidR="0053343E" w:rsidRPr="00497210" w:rsidRDefault="0053343E" w:rsidP="009E49EE">
      <w:pPr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994" w:rsidRPr="00AF0994" w:rsidRDefault="00AF0994" w:rsidP="009E49EE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Инженерная экскурсия «Москва-город будущего»</w:t>
      </w:r>
    </w:p>
    <w:p w:rsidR="00AF0994" w:rsidRPr="00AF0994" w:rsidRDefault="00AF0994" w:rsidP="009E49EE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Увлекательный </w:t>
      </w:r>
      <w:proofErr w:type="gramStart"/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про строительство</w:t>
      </w:r>
      <w:proofErr w:type="gramEnd"/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 и комплекса «Москва-Сити» </w:t>
      </w:r>
    </w:p>
    <w:p w:rsidR="00AF0994" w:rsidRPr="00AF0994" w:rsidRDefault="00AF0994" w:rsidP="009E49EE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– 40-50 мин. </w:t>
      </w:r>
    </w:p>
    <w:p w:rsidR="00AF0994" w:rsidRPr="00AF0994" w:rsidRDefault="00AF0994" w:rsidP="009E49EE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Взрослый билет (с 15 лет) – 1600 руб., с учетом скидки  – </w:t>
      </w:r>
      <w:r w:rsidRPr="00AF0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1280</w:t>
      </w: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</w:t>
      </w:r>
    </w:p>
    <w:p w:rsidR="00AF0994" w:rsidRPr="00AF0994" w:rsidRDefault="00AF0994" w:rsidP="009E49EE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Детский билет (с 6-14 лет) – 1200 руб., с учетом скидки – </w:t>
      </w:r>
      <w:r w:rsidRPr="00AF0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960</w:t>
      </w: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</w:t>
      </w:r>
    </w:p>
    <w:p w:rsidR="0053343E" w:rsidRPr="00497210" w:rsidRDefault="0053343E" w:rsidP="009E49EE">
      <w:pPr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994" w:rsidRPr="00AF0994" w:rsidRDefault="00AF0994" w:rsidP="009E49EE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Интерактивная экскурсия «</w:t>
      </w:r>
      <w:proofErr w:type="spellStart"/>
      <w:r w:rsidRPr="00AF0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Москвоведение</w:t>
      </w:r>
      <w:proofErr w:type="spellEnd"/>
      <w:r w:rsidRPr="00AF0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AF0994" w:rsidRPr="00AF0994" w:rsidRDefault="00AF0994" w:rsidP="009E49EE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(целевая аудитория школьники, для групп от 10 детей) </w:t>
      </w:r>
    </w:p>
    <w:p w:rsidR="00AF0994" w:rsidRPr="00AF0994" w:rsidRDefault="00AF0994" w:rsidP="009E49EE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– 40-50 мин. </w:t>
      </w:r>
    </w:p>
    <w:p w:rsidR="00AF0994" w:rsidRPr="00AF0994" w:rsidRDefault="00AF0994" w:rsidP="009E49EE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Детский билет (1-11 класс) – 1200 руб., с учетом скидки  – </w:t>
      </w:r>
      <w:r w:rsidRPr="00AF0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960</w:t>
      </w: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</w:t>
      </w:r>
    </w:p>
    <w:p w:rsidR="00AF0994" w:rsidRPr="00AF0994" w:rsidRDefault="00AF0994" w:rsidP="009E49EE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Взрослый билет - 1600 руб., с учетом скидки </w:t>
      </w:r>
      <w:r w:rsidR="0053343E" w:rsidRPr="0049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AF0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1280</w:t>
      </w: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</w:t>
      </w:r>
    </w:p>
    <w:p w:rsidR="00AF0994" w:rsidRPr="00497210" w:rsidRDefault="00AF0994" w:rsidP="009E49EE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каждого 10-ого школьника 1 бесплатный билет для сопровождающего</w:t>
      </w:r>
    </w:p>
    <w:p w:rsidR="0053343E" w:rsidRPr="00497210" w:rsidRDefault="0053343E" w:rsidP="009E49EE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E90" w:rsidRPr="0053343E" w:rsidRDefault="0053343E" w:rsidP="009E49EE">
      <w:pPr>
        <w:ind w:left="-284"/>
        <w:rPr>
          <w:rFonts w:ascii="Times New Roman" w:hAnsi="Times New Roman" w:cs="Times New Roman"/>
        </w:rPr>
      </w:pPr>
      <w:r w:rsidRPr="00AF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до 5 лет включительно проходят бесплатно (при себе необходимо иметь документ, подтверждающий возраст ребенка).</w:t>
      </w:r>
    </w:p>
    <w:sectPr w:rsidR="00022E90" w:rsidRPr="0053343E" w:rsidSect="0002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994"/>
    <w:rsid w:val="00022E90"/>
    <w:rsid w:val="001768E2"/>
    <w:rsid w:val="002C0C50"/>
    <w:rsid w:val="00483FDB"/>
    <w:rsid w:val="00497210"/>
    <w:rsid w:val="00524DAE"/>
    <w:rsid w:val="0053343E"/>
    <w:rsid w:val="005D254B"/>
    <w:rsid w:val="006535B3"/>
    <w:rsid w:val="00683865"/>
    <w:rsid w:val="0069762A"/>
    <w:rsid w:val="006D2C8D"/>
    <w:rsid w:val="007F1DD6"/>
    <w:rsid w:val="007F5751"/>
    <w:rsid w:val="009066AA"/>
    <w:rsid w:val="009E49EE"/>
    <w:rsid w:val="00AF0994"/>
    <w:rsid w:val="00C22051"/>
    <w:rsid w:val="00E71B4D"/>
    <w:rsid w:val="00EF04DB"/>
    <w:rsid w:val="00F3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E2"/>
  </w:style>
  <w:style w:type="paragraph" w:styleId="1">
    <w:name w:val="heading 1"/>
    <w:basedOn w:val="a"/>
    <w:next w:val="a"/>
    <w:link w:val="10"/>
    <w:uiPriority w:val="9"/>
    <w:qFormat/>
    <w:rsid w:val="0017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68E2"/>
  </w:style>
  <w:style w:type="character" w:styleId="a4">
    <w:name w:val="Hyperlink"/>
    <w:basedOn w:val="a0"/>
    <w:uiPriority w:val="99"/>
    <w:semiHidden/>
    <w:unhideWhenUsed/>
    <w:rsid w:val="00AF09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r360.ru" TargetMode="External"/><Relationship Id="rId13" Type="http://schemas.openxmlformats.org/officeDocument/2006/relationships/hyperlink" Target="mailto:reprintseva.n@pnr360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nr360.ru" TargetMode="External"/><Relationship Id="rId12" Type="http://schemas.openxmlformats.org/officeDocument/2006/relationships/hyperlink" Target="mailto:reprintseva.n@pnr360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nr360.ru" TargetMode="External"/><Relationship Id="rId11" Type="http://schemas.openxmlformats.org/officeDocument/2006/relationships/hyperlink" Target="mailto:reprintseva.n@pnr360.ru" TargetMode="External"/><Relationship Id="rId5" Type="http://schemas.openxmlformats.org/officeDocument/2006/relationships/hyperlink" Target="http://www.pnr360.ru" TargetMode="External"/><Relationship Id="rId15" Type="http://schemas.openxmlformats.org/officeDocument/2006/relationships/hyperlink" Target="mailto:reprintseva.n@pnr360.ru" TargetMode="External"/><Relationship Id="rId10" Type="http://schemas.openxmlformats.org/officeDocument/2006/relationships/hyperlink" Target="mailto:reprintseva.n@pnr360.ru" TargetMode="External"/><Relationship Id="rId4" Type="http://schemas.openxmlformats.org/officeDocument/2006/relationships/hyperlink" Target="http://www.pnr360.ru" TargetMode="External"/><Relationship Id="rId9" Type="http://schemas.openxmlformats.org/officeDocument/2006/relationships/hyperlink" Target="mailto:reprintseva.n@pnr360.ru" TargetMode="External"/><Relationship Id="rId14" Type="http://schemas.openxmlformats.org/officeDocument/2006/relationships/hyperlink" Target="mailto:reprintseva.n@pnr3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komp-YuraAk</dc:creator>
  <cp:lastModifiedBy>komp-YuraAk</cp:lastModifiedBy>
  <cp:revision>2</cp:revision>
  <dcterms:created xsi:type="dcterms:W3CDTF">2021-06-11T07:53:00Z</dcterms:created>
  <dcterms:modified xsi:type="dcterms:W3CDTF">2021-06-11T08:31:00Z</dcterms:modified>
</cp:coreProperties>
</file>